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AB" w:rsidRPr="000F3D4B" w:rsidRDefault="007E6EA1" w:rsidP="00FF61F9">
      <w:pPr>
        <w:spacing w:beforeLines="50" w:before="180" w:afterLines="50" w:after="180" w:line="400" w:lineRule="exact"/>
        <w:rPr>
          <w:rFonts w:ascii="標楷體" w:hAnsi="標楷體"/>
          <w:b/>
          <w:kern w:val="0"/>
          <w:sz w:val="40"/>
          <w:szCs w:val="36"/>
        </w:rPr>
      </w:pPr>
      <w:bookmarkStart w:id="0" w:name="_GoBack"/>
      <w:bookmarkEnd w:id="0"/>
      <w:r w:rsidRPr="000F3D4B">
        <w:rPr>
          <w:rFonts w:ascii="標楷體" w:hAnsi="標楷體" w:hint="eastAsia"/>
          <w:b/>
          <w:sz w:val="40"/>
          <w:szCs w:val="36"/>
        </w:rPr>
        <w:t>2017</w:t>
      </w:r>
      <w:r w:rsidR="00475173" w:rsidRPr="000F3D4B">
        <w:rPr>
          <w:rFonts w:ascii="標楷體" w:hAnsi="標楷體" w:hint="eastAsia"/>
          <w:b/>
          <w:kern w:val="0"/>
          <w:sz w:val="40"/>
          <w:szCs w:val="36"/>
        </w:rPr>
        <w:t>教學發展暨經驗分享研討會</w:t>
      </w:r>
    </w:p>
    <w:p w:rsidR="000F3D4B" w:rsidRPr="000F3D4B" w:rsidRDefault="000F3D4B" w:rsidP="00FF61F9">
      <w:pPr>
        <w:spacing w:beforeLines="50" w:before="180" w:afterLines="50" w:after="180" w:line="400" w:lineRule="exact"/>
        <w:rPr>
          <w:rFonts w:ascii="標楷體" w:hAnsi="標楷體"/>
          <w:b/>
          <w:kern w:val="0"/>
          <w:szCs w:val="24"/>
        </w:rPr>
      </w:pPr>
      <w:r>
        <w:rPr>
          <w:rFonts w:ascii="標楷體" w:hAnsi="標楷體" w:hint="eastAsia"/>
          <w:b/>
          <w:kern w:val="0"/>
          <w:sz w:val="36"/>
          <w:szCs w:val="36"/>
        </w:rPr>
        <w:t>第</w:t>
      </w:r>
      <w:r w:rsidR="00FE39F4">
        <w:rPr>
          <w:rFonts w:ascii="標楷體" w:hAnsi="標楷體" w:hint="eastAsia"/>
          <w:b/>
          <w:kern w:val="0"/>
          <w:sz w:val="36"/>
          <w:szCs w:val="36"/>
        </w:rPr>
        <w:t>2</w:t>
      </w:r>
      <w:r>
        <w:rPr>
          <w:rFonts w:ascii="標楷體" w:hAnsi="標楷體" w:hint="eastAsia"/>
          <w:b/>
          <w:kern w:val="0"/>
          <w:sz w:val="36"/>
          <w:szCs w:val="36"/>
        </w:rPr>
        <w:t>場次議程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4354"/>
        <w:gridCol w:w="4416"/>
      </w:tblGrid>
      <w:tr w:rsidR="00CA4CA8" w:rsidRPr="00CA4CA8" w:rsidTr="00185B20">
        <w:trPr>
          <w:trHeight w:val="874"/>
          <w:jc w:val="center"/>
        </w:trPr>
        <w:tc>
          <w:tcPr>
            <w:tcW w:w="10194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DEEAF6" w:themeFill="accent1" w:themeFillTint="33"/>
          </w:tcPr>
          <w:p w:rsidR="0053777E" w:rsidRPr="00CA4CA8" w:rsidRDefault="0053777E" w:rsidP="00185B20">
            <w:pPr>
              <w:spacing w:line="400" w:lineRule="exact"/>
              <w:rPr>
                <w:rFonts w:ascii="Times New Roman" w:hAnsi="Times New Roman"/>
                <w:b/>
                <w:kern w:val="0"/>
                <w:szCs w:val="24"/>
              </w:rPr>
            </w:pPr>
            <w:r w:rsidRPr="00CA4CA8">
              <w:rPr>
                <w:rFonts w:ascii="Times New Roman" w:hAnsi="Times New Roman"/>
                <w:b/>
                <w:kern w:val="0"/>
                <w:szCs w:val="24"/>
              </w:rPr>
              <w:t>日期：</w:t>
            </w:r>
            <w:r w:rsidRPr="00CA4CA8">
              <w:rPr>
                <w:rFonts w:ascii="Times New Roman" w:hAnsi="Times New Roman"/>
                <w:b/>
                <w:kern w:val="0"/>
                <w:szCs w:val="24"/>
              </w:rPr>
              <w:t>106</w:t>
            </w:r>
            <w:r w:rsidRPr="00CA4CA8">
              <w:rPr>
                <w:rFonts w:ascii="Times New Roman" w:hAnsi="Times New Roman"/>
                <w:b/>
                <w:kern w:val="0"/>
                <w:szCs w:val="24"/>
              </w:rPr>
              <w:t>年</w:t>
            </w:r>
            <w:r w:rsidRPr="00CA4CA8">
              <w:rPr>
                <w:rFonts w:ascii="Times New Roman" w:hAnsi="Times New Roman"/>
                <w:b/>
                <w:kern w:val="0"/>
                <w:szCs w:val="24"/>
              </w:rPr>
              <w:t>5</w:t>
            </w:r>
            <w:r w:rsidRPr="00CA4CA8">
              <w:rPr>
                <w:rFonts w:ascii="Times New Roman" w:hAnsi="Times New Roman"/>
                <w:b/>
                <w:kern w:val="0"/>
                <w:szCs w:val="24"/>
              </w:rPr>
              <w:t>月</w:t>
            </w:r>
            <w:r w:rsidRPr="00CA4CA8">
              <w:rPr>
                <w:rFonts w:ascii="Times New Roman" w:hAnsi="Times New Roman"/>
                <w:b/>
                <w:kern w:val="0"/>
                <w:szCs w:val="24"/>
              </w:rPr>
              <w:t>24</w:t>
            </w:r>
            <w:r w:rsidRPr="00CA4CA8">
              <w:rPr>
                <w:rFonts w:ascii="Times New Roman" w:hAnsi="Times New Roman"/>
                <w:b/>
                <w:kern w:val="0"/>
                <w:szCs w:val="24"/>
              </w:rPr>
              <w:t>日</w:t>
            </w:r>
            <w:r w:rsidRPr="00CA4CA8">
              <w:rPr>
                <w:rFonts w:ascii="Times New Roman" w:hAnsi="Times New Roman"/>
                <w:b/>
                <w:kern w:val="0"/>
                <w:szCs w:val="24"/>
              </w:rPr>
              <w:t>(</w:t>
            </w:r>
            <w:r w:rsidRPr="00CA4CA8">
              <w:rPr>
                <w:rFonts w:ascii="Times New Roman" w:hAnsi="Times New Roman"/>
                <w:b/>
                <w:kern w:val="0"/>
                <w:szCs w:val="24"/>
              </w:rPr>
              <w:t>星期三</w:t>
            </w:r>
            <w:r w:rsidRPr="00CA4CA8">
              <w:rPr>
                <w:rFonts w:ascii="Times New Roman" w:hAnsi="Times New Roman"/>
                <w:b/>
                <w:kern w:val="0"/>
                <w:szCs w:val="24"/>
              </w:rPr>
              <w:t>)</w:t>
            </w:r>
            <w:r w:rsidR="00185B20">
              <w:rPr>
                <w:rFonts w:ascii="Times New Roman" w:hAnsi="Times New Roman" w:hint="eastAsia"/>
                <w:b/>
                <w:kern w:val="0"/>
                <w:szCs w:val="24"/>
              </w:rPr>
              <w:t xml:space="preserve">   </w:t>
            </w:r>
            <w:r w:rsidRPr="00CA4CA8">
              <w:rPr>
                <w:rFonts w:ascii="Times New Roman" w:hAnsi="Times New Roman"/>
                <w:b/>
                <w:kern w:val="0"/>
                <w:szCs w:val="24"/>
              </w:rPr>
              <w:t>時間：</w:t>
            </w:r>
            <w:r w:rsidRPr="00CA4CA8">
              <w:rPr>
                <w:rFonts w:ascii="Times New Roman" w:hAnsi="Times New Roman"/>
                <w:b/>
                <w:kern w:val="0"/>
                <w:szCs w:val="24"/>
              </w:rPr>
              <w:t xml:space="preserve"> 15:30 - 17:00</w:t>
            </w:r>
          </w:p>
          <w:p w:rsidR="0053777E" w:rsidRPr="00CA4CA8" w:rsidRDefault="0053777E" w:rsidP="0089154D">
            <w:pPr>
              <w:spacing w:line="400" w:lineRule="exact"/>
              <w:rPr>
                <w:rFonts w:ascii="Times New Roman" w:hAnsi="Times New Roman"/>
                <w:b/>
                <w:kern w:val="0"/>
                <w:szCs w:val="24"/>
              </w:rPr>
            </w:pPr>
            <w:r w:rsidRPr="00CA4CA8">
              <w:rPr>
                <w:rFonts w:ascii="Times New Roman" w:hAnsi="Times New Roman"/>
                <w:b/>
                <w:kern w:val="0"/>
                <w:szCs w:val="24"/>
              </w:rPr>
              <w:t>地點：至誠樓</w:t>
            </w:r>
            <w:r w:rsidRPr="00CA4CA8">
              <w:rPr>
                <w:rFonts w:ascii="Times New Roman" w:hAnsi="Times New Roman"/>
                <w:b/>
                <w:kern w:val="0"/>
                <w:szCs w:val="24"/>
              </w:rPr>
              <w:t xml:space="preserve"> A105 </w:t>
            </w:r>
            <w:r w:rsidRPr="00CA4CA8">
              <w:rPr>
                <w:rFonts w:ascii="Times New Roman" w:hAnsi="Times New Roman"/>
                <w:b/>
                <w:kern w:val="0"/>
                <w:szCs w:val="24"/>
              </w:rPr>
              <w:t>會議廳</w:t>
            </w:r>
          </w:p>
        </w:tc>
      </w:tr>
      <w:tr w:rsidR="00CA4CA8" w:rsidRPr="00CA4CA8" w:rsidTr="00185B20">
        <w:trPr>
          <w:trHeight w:val="203"/>
          <w:jc w:val="center"/>
        </w:trPr>
        <w:tc>
          <w:tcPr>
            <w:tcW w:w="10194" w:type="dxa"/>
            <w:gridSpan w:val="3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E2EFD9" w:themeFill="accent6" w:themeFillTint="33"/>
          </w:tcPr>
          <w:p w:rsidR="0053777E" w:rsidRPr="00CA4CA8" w:rsidRDefault="0053777E" w:rsidP="00185B20">
            <w:pPr>
              <w:spacing w:line="440" w:lineRule="exact"/>
              <w:rPr>
                <w:rFonts w:ascii="Times New Roman" w:hAnsi="Times New Roman"/>
                <w:b/>
                <w:szCs w:val="24"/>
              </w:rPr>
            </w:pPr>
            <w:r w:rsidRPr="00CA4CA8">
              <w:rPr>
                <w:rFonts w:ascii="Times New Roman" w:hAnsi="Times New Roman"/>
                <w:b/>
                <w:szCs w:val="24"/>
              </w:rPr>
              <w:t>主持人：萬能科技大學</w:t>
            </w:r>
            <w:r w:rsidRPr="00CA4CA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A4CA8">
              <w:rPr>
                <w:rFonts w:ascii="Times New Roman" w:hAnsi="Times New Roman"/>
                <w:b/>
                <w:szCs w:val="24"/>
              </w:rPr>
              <w:t>通識教育中心</w:t>
            </w:r>
            <w:r w:rsidR="00CA4CA8" w:rsidRPr="00CA4CA8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CA4CA8">
              <w:rPr>
                <w:rFonts w:ascii="Times New Roman" w:hAnsi="Times New Roman"/>
                <w:b/>
                <w:szCs w:val="24"/>
              </w:rPr>
              <w:t>徐振雄</w:t>
            </w:r>
            <w:r w:rsidRPr="00CA4CA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A4CA8">
              <w:rPr>
                <w:rFonts w:ascii="Times New Roman" w:hAnsi="Times New Roman"/>
                <w:b/>
                <w:szCs w:val="24"/>
              </w:rPr>
              <w:t>教授</w:t>
            </w:r>
          </w:p>
        </w:tc>
      </w:tr>
      <w:tr w:rsidR="00CA4CA8" w:rsidRPr="00CA4CA8" w:rsidTr="00185B20">
        <w:trPr>
          <w:trHeight w:val="149"/>
          <w:jc w:val="center"/>
        </w:trPr>
        <w:tc>
          <w:tcPr>
            <w:tcW w:w="142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FFE393"/>
            <w:vAlign w:val="center"/>
          </w:tcPr>
          <w:p w:rsidR="0053777E" w:rsidRPr="00CA4CA8" w:rsidRDefault="0053777E" w:rsidP="00D62831">
            <w:pPr>
              <w:spacing w:line="440" w:lineRule="exact"/>
              <w:rPr>
                <w:rFonts w:ascii="Times New Roman" w:hAnsi="Times New Roman"/>
                <w:szCs w:val="24"/>
              </w:rPr>
            </w:pPr>
            <w:r w:rsidRPr="00CA4CA8">
              <w:rPr>
                <w:rFonts w:ascii="Times New Roman" w:hAnsi="Times New Roman"/>
                <w:szCs w:val="24"/>
              </w:rPr>
              <w:t>時間</w:t>
            </w:r>
          </w:p>
        </w:tc>
        <w:tc>
          <w:tcPr>
            <w:tcW w:w="43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393"/>
            <w:vAlign w:val="center"/>
          </w:tcPr>
          <w:p w:rsidR="0053777E" w:rsidRPr="00CA4CA8" w:rsidRDefault="0053777E" w:rsidP="00BA7C4B">
            <w:pPr>
              <w:spacing w:line="440" w:lineRule="exact"/>
              <w:rPr>
                <w:rFonts w:ascii="Times New Roman" w:hAnsi="Times New Roman"/>
                <w:szCs w:val="24"/>
              </w:rPr>
            </w:pPr>
            <w:r w:rsidRPr="00CA4CA8">
              <w:rPr>
                <w:rFonts w:ascii="Times New Roman" w:hAnsi="Times New Roman"/>
                <w:szCs w:val="24"/>
              </w:rPr>
              <w:t>發表人</w:t>
            </w:r>
            <w:r w:rsidRPr="00CA4CA8">
              <w:rPr>
                <w:rFonts w:ascii="Times New Roman" w:hAnsi="Times New Roman"/>
                <w:szCs w:val="24"/>
              </w:rPr>
              <w:t xml:space="preserve"> / </w:t>
            </w:r>
            <w:r w:rsidRPr="00CA4CA8">
              <w:rPr>
                <w:rFonts w:ascii="Times New Roman" w:hAnsi="Times New Roman"/>
                <w:szCs w:val="24"/>
              </w:rPr>
              <w:t>主講人</w:t>
            </w:r>
          </w:p>
        </w:tc>
        <w:tc>
          <w:tcPr>
            <w:tcW w:w="44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FFE393"/>
            <w:vAlign w:val="center"/>
          </w:tcPr>
          <w:p w:rsidR="0053777E" w:rsidRPr="00CA4CA8" w:rsidRDefault="0053777E" w:rsidP="00D62831">
            <w:pPr>
              <w:spacing w:line="440" w:lineRule="exact"/>
              <w:rPr>
                <w:rFonts w:ascii="Times New Roman" w:hAnsi="Times New Roman"/>
                <w:szCs w:val="24"/>
              </w:rPr>
            </w:pPr>
            <w:r w:rsidRPr="00CA4CA8">
              <w:rPr>
                <w:rFonts w:ascii="Times New Roman" w:hAnsi="Times New Roman"/>
                <w:szCs w:val="24"/>
              </w:rPr>
              <w:t>內</w:t>
            </w:r>
            <w:r w:rsidRPr="00CA4CA8">
              <w:rPr>
                <w:rFonts w:ascii="Times New Roman" w:hAnsi="Times New Roman"/>
                <w:szCs w:val="24"/>
              </w:rPr>
              <w:t xml:space="preserve">      </w:t>
            </w:r>
            <w:r w:rsidRPr="00CA4CA8">
              <w:rPr>
                <w:rFonts w:ascii="Times New Roman" w:hAnsi="Times New Roman"/>
                <w:szCs w:val="24"/>
              </w:rPr>
              <w:t>容</w:t>
            </w:r>
          </w:p>
        </w:tc>
      </w:tr>
      <w:tr w:rsidR="00CA4CA8" w:rsidRPr="00CA4CA8" w:rsidTr="00185B20">
        <w:trPr>
          <w:trHeight w:val="1388"/>
          <w:jc w:val="center"/>
        </w:trPr>
        <w:tc>
          <w:tcPr>
            <w:tcW w:w="1424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7E" w:rsidRPr="00CA4CA8" w:rsidRDefault="0053777E" w:rsidP="00FE39F4">
            <w:pPr>
              <w:spacing w:line="440" w:lineRule="exact"/>
              <w:rPr>
                <w:rFonts w:ascii="Times New Roman" w:hAnsi="Times New Roman"/>
                <w:szCs w:val="24"/>
              </w:rPr>
            </w:pPr>
            <w:r w:rsidRPr="00CA4CA8">
              <w:rPr>
                <w:rFonts w:ascii="Times New Roman" w:hAnsi="Times New Roman"/>
                <w:szCs w:val="24"/>
              </w:rPr>
              <w:t>15:30-15:40</w:t>
            </w:r>
          </w:p>
        </w:tc>
        <w:tc>
          <w:tcPr>
            <w:tcW w:w="4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7E" w:rsidRPr="00185B20" w:rsidRDefault="0053777E" w:rsidP="00B04F76">
            <w:pPr>
              <w:spacing w:line="40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/>
              </w:rPr>
              <w:t>龍華科技大學</w:t>
            </w:r>
            <w:r w:rsidRPr="00185B20">
              <w:rPr>
                <w:rFonts w:ascii="Times New Roman" w:hAnsi="Times New Roman"/>
              </w:rPr>
              <w:t xml:space="preserve"> </w:t>
            </w:r>
            <w:r w:rsidRPr="00185B20">
              <w:rPr>
                <w:rFonts w:ascii="Times New Roman" w:hAnsi="Times New Roman"/>
              </w:rPr>
              <w:t>資訊管理系暨研究所</w:t>
            </w:r>
          </w:p>
          <w:p w:rsidR="0053777E" w:rsidRPr="00185B20" w:rsidRDefault="0053777E" w:rsidP="00BA7C4B">
            <w:pPr>
              <w:spacing w:line="40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/>
              </w:rPr>
              <w:t>張吉成</w:t>
            </w:r>
            <w:r w:rsidRPr="00185B20">
              <w:rPr>
                <w:rFonts w:ascii="Times New Roman" w:hAnsi="Times New Roman"/>
              </w:rPr>
              <w:t xml:space="preserve"> </w:t>
            </w:r>
            <w:r w:rsidRPr="00185B20">
              <w:rPr>
                <w:rFonts w:ascii="Times New Roman" w:hAnsi="Times New Roman"/>
              </w:rPr>
              <w:t>教授</w:t>
            </w:r>
          </w:p>
          <w:p w:rsidR="00B04F76" w:rsidRPr="00185B20" w:rsidRDefault="00B04F76" w:rsidP="00B04F76">
            <w:pPr>
              <w:spacing w:line="40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/>
              </w:rPr>
              <w:t>龍華科技大學</w:t>
            </w:r>
            <w:r w:rsidRPr="00185B20">
              <w:rPr>
                <w:rFonts w:ascii="Times New Roman" w:hAnsi="Times New Roman"/>
              </w:rPr>
              <w:t xml:space="preserve"> </w:t>
            </w:r>
            <w:r w:rsidRPr="00185B20">
              <w:rPr>
                <w:rFonts w:ascii="Times New Roman" w:hAnsi="Times New Roman"/>
              </w:rPr>
              <w:t>資訊管理系暨研究所</w:t>
            </w:r>
          </w:p>
          <w:p w:rsidR="00B04F76" w:rsidRPr="00185B20" w:rsidRDefault="00B04F76" w:rsidP="00B04F76">
            <w:pPr>
              <w:spacing w:line="40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 w:hint="eastAsia"/>
              </w:rPr>
              <w:t>姜禮麟</w:t>
            </w:r>
            <w:r w:rsidRPr="00185B20">
              <w:rPr>
                <w:rFonts w:ascii="Times New Roman" w:hAnsi="Times New Roman" w:hint="eastAsia"/>
              </w:rPr>
              <w:t xml:space="preserve"> </w:t>
            </w:r>
            <w:r w:rsidRPr="00185B20">
              <w:rPr>
                <w:rFonts w:ascii="Times New Roman" w:hAnsi="Times New Roman" w:hint="eastAsia"/>
              </w:rPr>
              <w:t>碩士生</w:t>
            </w:r>
          </w:p>
        </w:tc>
        <w:tc>
          <w:tcPr>
            <w:tcW w:w="4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777E" w:rsidRPr="00185B20" w:rsidRDefault="0053777E" w:rsidP="0053777E">
            <w:pPr>
              <w:spacing w:line="400" w:lineRule="exact"/>
              <w:jc w:val="both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/>
                <w:kern w:val="0"/>
              </w:rPr>
              <w:t>提升補習教育教學功能之策略</w:t>
            </w:r>
          </w:p>
        </w:tc>
      </w:tr>
      <w:tr w:rsidR="00CA4CA8" w:rsidRPr="00CA4CA8" w:rsidTr="00185B20">
        <w:trPr>
          <w:trHeight w:val="1332"/>
          <w:jc w:val="center"/>
        </w:trPr>
        <w:tc>
          <w:tcPr>
            <w:tcW w:w="142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53777E" w:rsidRPr="00CA4CA8" w:rsidRDefault="0053777E" w:rsidP="00D62831">
            <w:pPr>
              <w:spacing w:line="440" w:lineRule="exact"/>
              <w:rPr>
                <w:rFonts w:ascii="Times New Roman" w:hAnsi="Times New Roman"/>
                <w:szCs w:val="24"/>
              </w:rPr>
            </w:pPr>
            <w:r w:rsidRPr="00CA4CA8">
              <w:rPr>
                <w:rFonts w:ascii="Times New Roman" w:hAnsi="Times New Roman"/>
                <w:szCs w:val="24"/>
              </w:rPr>
              <w:t>15:40-15:50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77E" w:rsidRPr="00185B20" w:rsidRDefault="0053777E" w:rsidP="00BA7C4B">
            <w:pPr>
              <w:spacing w:line="40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/>
              </w:rPr>
              <w:t>玄奘大學</w:t>
            </w:r>
            <w:r w:rsidRPr="00185B20">
              <w:rPr>
                <w:rFonts w:ascii="Times New Roman" w:hAnsi="Times New Roman"/>
              </w:rPr>
              <w:t xml:space="preserve"> </w:t>
            </w:r>
            <w:r w:rsidRPr="00185B20">
              <w:rPr>
                <w:rFonts w:ascii="Times New Roman" w:hAnsi="Times New Roman"/>
              </w:rPr>
              <w:t>通識教育中心</w:t>
            </w:r>
          </w:p>
          <w:p w:rsidR="0053777E" w:rsidRPr="00185B20" w:rsidRDefault="0053777E" w:rsidP="00BA7C4B">
            <w:pPr>
              <w:spacing w:line="40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/>
              </w:rPr>
              <w:t>周雪燕</w:t>
            </w:r>
            <w:r w:rsidRPr="00185B20">
              <w:rPr>
                <w:rFonts w:ascii="Times New Roman" w:hAnsi="Times New Roman"/>
              </w:rPr>
              <w:t xml:space="preserve"> </w:t>
            </w:r>
            <w:r w:rsidRPr="00185B20">
              <w:rPr>
                <w:rFonts w:ascii="Times New Roman" w:hAnsi="Times New Roman"/>
              </w:rPr>
              <w:t>助理教授</w:t>
            </w:r>
          </w:p>
          <w:p w:rsidR="00B04F76" w:rsidRPr="00185B20" w:rsidRDefault="00B04F76" w:rsidP="00BA7C4B">
            <w:pPr>
              <w:spacing w:line="40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/>
              </w:rPr>
              <w:t>玄奘大學</w:t>
            </w:r>
            <w:r w:rsidRPr="00185B20">
              <w:rPr>
                <w:rFonts w:ascii="Times New Roman" w:hAnsi="Times New Roman"/>
              </w:rPr>
              <w:t xml:space="preserve"> </w:t>
            </w:r>
            <w:r w:rsidRPr="00185B20">
              <w:rPr>
                <w:rFonts w:ascii="Times New Roman" w:hAnsi="Times New Roman"/>
              </w:rPr>
              <w:t>通識教育中心</w:t>
            </w:r>
          </w:p>
          <w:p w:rsidR="00B04F76" w:rsidRPr="00185B20" w:rsidRDefault="00B04F76" w:rsidP="00BA7C4B">
            <w:pPr>
              <w:spacing w:line="40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 w:hint="eastAsia"/>
              </w:rPr>
              <w:t>莊瑞平</w:t>
            </w:r>
            <w:r w:rsidRPr="00185B20">
              <w:rPr>
                <w:rFonts w:ascii="Times New Roman" w:hAnsi="Times New Roman" w:hint="eastAsia"/>
              </w:rPr>
              <w:t xml:space="preserve"> </w:t>
            </w:r>
            <w:r w:rsidRPr="00185B20">
              <w:rPr>
                <w:rFonts w:ascii="Times New Roman" w:hAnsi="Times New Roman" w:hint="eastAsia"/>
              </w:rPr>
              <w:t>講師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53777E" w:rsidRPr="00185B20" w:rsidRDefault="0053777E" w:rsidP="0053777E">
            <w:pPr>
              <w:spacing w:line="400" w:lineRule="exact"/>
              <w:jc w:val="both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/>
                <w:kern w:val="0"/>
              </w:rPr>
              <w:t>玄奘大學環境課程之實施成效探討</w:t>
            </w:r>
          </w:p>
        </w:tc>
      </w:tr>
      <w:tr w:rsidR="00CA4CA8" w:rsidRPr="00CA4CA8" w:rsidTr="00185B20">
        <w:trPr>
          <w:trHeight w:val="1426"/>
          <w:jc w:val="center"/>
        </w:trPr>
        <w:tc>
          <w:tcPr>
            <w:tcW w:w="142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53777E" w:rsidRPr="00CA4CA8" w:rsidRDefault="0053777E" w:rsidP="000F3D4B">
            <w:pPr>
              <w:spacing w:line="440" w:lineRule="exact"/>
              <w:rPr>
                <w:rFonts w:ascii="Times New Roman" w:hAnsi="Times New Roman"/>
                <w:szCs w:val="24"/>
              </w:rPr>
            </w:pPr>
            <w:r w:rsidRPr="00CA4CA8">
              <w:rPr>
                <w:rFonts w:ascii="Times New Roman" w:hAnsi="Times New Roman"/>
                <w:szCs w:val="24"/>
              </w:rPr>
              <w:t>15:50-16:00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77E" w:rsidRPr="00185B20" w:rsidRDefault="00B04F76" w:rsidP="00BA7C4B">
            <w:pPr>
              <w:spacing w:line="40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 w:hint="eastAsia"/>
              </w:rPr>
              <w:t>國立台北教育大學</w:t>
            </w:r>
            <w:r w:rsidRPr="00185B20">
              <w:rPr>
                <w:rFonts w:ascii="Times New Roman" w:hAnsi="Times New Roman" w:hint="eastAsia"/>
              </w:rPr>
              <w:t xml:space="preserve"> </w:t>
            </w:r>
            <w:r w:rsidRPr="00185B20">
              <w:rPr>
                <w:rFonts w:ascii="Times New Roman" w:hAnsi="Times New Roman" w:hint="eastAsia"/>
              </w:rPr>
              <w:t>數位科技設計學系</w:t>
            </w:r>
          </w:p>
          <w:p w:rsidR="0053777E" w:rsidRPr="00185B20" w:rsidRDefault="0053777E" w:rsidP="00B04F76">
            <w:pPr>
              <w:spacing w:line="40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/>
              </w:rPr>
              <w:t>楊燕雯</w:t>
            </w:r>
            <w:r w:rsidRPr="00185B20">
              <w:rPr>
                <w:rFonts w:ascii="Times New Roman" w:hAnsi="Times New Roman"/>
              </w:rPr>
              <w:t xml:space="preserve"> </w:t>
            </w:r>
            <w:r w:rsidR="00B04F76" w:rsidRPr="00185B20">
              <w:rPr>
                <w:rFonts w:ascii="Times New Roman" w:hAnsi="Times New Roman" w:hint="eastAsia"/>
              </w:rPr>
              <w:t>碩士生</w:t>
            </w:r>
          </w:p>
          <w:p w:rsidR="00B04F76" w:rsidRPr="00185B20" w:rsidRDefault="00B04F76" w:rsidP="00B04F76">
            <w:pPr>
              <w:spacing w:line="40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 w:hint="eastAsia"/>
              </w:rPr>
              <w:t>國立台北教育大學</w:t>
            </w:r>
            <w:r w:rsidRPr="00185B20">
              <w:rPr>
                <w:rFonts w:ascii="Times New Roman" w:hAnsi="Times New Roman" w:hint="eastAsia"/>
              </w:rPr>
              <w:t xml:space="preserve"> </w:t>
            </w:r>
            <w:r w:rsidRPr="00185B20">
              <w:rPr>
                <w:rFonts w:ascii="Times New Roman" w:hAnsi="Times New Roman" w:hint="eastAsia"/>
              </w:rPr>
              <w:t>數位科技設計學系</w:t>
            </w:r>
          </w:p>
          <w:p w:rsidR="00B04F76" w:rsidRPr="00185B20" w:rsidRDefault="00B04F76" w:rsidP="00B04F76">
            <w:pPr>
              <w:spacing w:line="40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 w:hint="eastAsia"/>
              </w:rPr>
              <w:t>王學武</w:t>
            </w:r>
            <w:r w:rsidRPr="00185B20">
              <w:rPr>
                <w:rFonts w:ascii="Times New Roman" w:hAnsi="Times New Roman" w:hint="eastAsia"/>
              </w:rPr>
              <w:t xml:space="preserve"> </w:t>
            </w:r>
            <w:r w:rsidRPr="00185B20">
              <w:rPr>
                <w:rFonts w:ascii="Times New Roman" w:hAnsi="Times New Roman" w:hint="eastAsia"/>
              </w:rPr>
              <w:t>副教授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53777E" w:rsidRPr="00185B20" w:rsidRDefault="0053777E" w:rsidP="0053777E">
            <w:pPr>
              <w:spacing w:line="400" w:lineRule="exact"/>
              <w:jc w:val="both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/>
                <w:kern w:val="0"/>
              </w:rPr>
              <w:t>行動學習提升國小學童學習成效之探討</w:t>
            </w:r>
          </w:p>
        </w:tc>
      </w:tr>
      <w:tr w:rsidR="00CA4CA8" w:rsidRPr="00CA4CA8" w:rsidTr="00185B20">
        <w:trPr>
          <w:trHeight w:val="2101"/>
          <w:jc w:val="center"/>
        </w:trPr>
        <w:tc>
          <w:tcPr>
            <w:tcW w:w="142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53777E" w:rsidRPr="00CA4CA8" w:rsidRDefault="0053777E" w:rsidP="00D62831">
            <w:pPr>
              <w:spacing w:line="440" w:lineRule="exact"/>
              <w:rPr>
                <w:rFonts w:ascii="Times New Roman" w:hAnsi="Times New Roman"/>
                <w:szCs w:val="24"/>
              </w:rPr>
            </w:pPr>
            <w:r w:rsidRPr="00CA4CA8">
              <w:rPr>
                <w:rFonts w:ascii="Times New Roman" w:hAnsi="Times New Roman"/>
                <w:szCs w:val="24"/>
              </w:rPr>
              <w:t>16:00-16:10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77E" w:rsidRPr="00185B20" w:rsidRDefault="0053777E" w:rsidP="00BA7C4B">
            <w:pPr>
              <w:spacing w:line="40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/>
              </w:rPr>
              <w:t>健行科技大學</w:t>
            </w:r>
            <w:r w:rsidRPr="00185B20">
              <w:rPr>
                <w:rFonts w:ascii="Times New Roman" w:hAnsi="Times New Roman"/>
              </w:rPr>
              <w:t xml:space="preserve"> </w:t>
            </w:r>
            <w:r w:rsidRPr="00185B20">
              <w:rPr>
                <w:rFonts w:ascii="Times New Roman" w:hAnsi="Times New Roman"/>
              </w:rPr>
              <w:t>通識教育中心</w:t>
            </w:r>
          </w:p>
          <w:p w:rsidR="0053777E" w:rsidRPr="00185B20" w:rsidRDefault="0053777E" w:rsidP="00BA7C4B">
            <w:pPr>
              <w:spacing w:line="40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/>
              </w:rPr>
              <w:t>閔宇經</w:t>
            </w:r>
            <w:r w:rsidRPr="00185B20">
              <w:rPr>
                <w:rFonts w:ascii="Times New Roman" w:hAnsi="Times New Roman"/>
              </w:rPr>
              <w:t xml:space="preserve"> </w:t>
            </w:r>
            <w:r w:rsidRPr="00185B20">
              <w:rPr>
                <w:rFonts w:ascii="Times New Roman" w:hAnsi="Times New Roman"/>
              </w:rPr>
              <w:t>副教授</w:t>
            </w:r>
          </w:p>
          <w:p w:rsidR="00D12E7D" w:rsidRPr="00185B20" w:rsidRDefault="00D12E7D" w:rsidP="00BA7C4B">
            <w:pPr>
              <w:spacing w:line="40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/>
              </w:rPr>
              <w:t>健行科技大學</w:t>
            </w:r>
            <w:r w:rsidRPr="00185B20">
              <w:rPr>
                <w:rFonts w:ascii="Times New Roman" w:hAnsi="Times New Roman"/>
              </w:rPr>
              <w:t xml:space="preserve"> </w:t>
            </w:r>
            <w:r w:rsidRPr="00185B20">
              <w:rPr>
                <w:rFonts w:ascii="Times New Roman" w:hAnsi="Times New Roman"/>
              </w:rPr>
              <w:t>通識教育中心</w:t>
            </w:r>
          </w:p>
          <w:p w:rsidR="00D12E7D" w:rsidRPr="00185B20" w:rsidRDefault="00D12E7D" w:rsidP="00BA7C4B">
            <w:pPr>
              <w:spacing w:line="40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 w:hint="eastAsia"/>
              </w:rPr>
              <w:t>邵承芬</w:t>
            </w:r>
            <w:r w:rsidRPr="00185B20">
              <w:rPr>
                <w:rFonts w:ascii="Times New Roman" w:hAnsi="Times New Roman" w:hint="eastAsia"/>
              </w:rPr>
              <w:t xml:space="preserve"> </w:t>
            </w:r>
            <w:r w:rsidRPr="00185B20">
              <w:rPr>
                <w:rFonts w:ascii="Times New Roman" w:hAnsi="Times New Roman" w:hint="eastAsia"/>
              </w:rPr>
              <w:t>副教授</w:t>
            </w:r>
          </w:p>
          <w:p w:rsidR="00D12E7D" w:rsidRPr="00185B20" w:rsidRDefault="00D12E7D" w:rsidP="00D12E7D">
            <w:pPr>
              <w:spacing w:line="40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/>
              </w:rPr>
              <w:t>健行科技大學</w:t>
            </w:r>
            <w:r w:rsidRPr="00185B20">
              <w:rPr>
                <w:rFonts w:ascii="Times New Roman" w:hAnsi="Times New Roman"/>
              </w:rPr>
              <w:t xml:space="preserve"> </w:t>
            </w:r>
            <w:r w:rsidRPr="00185B20">
              <w:rPr>
                <w:rFonts w:ascii="Times New Roman" w:hAnsi="Times New Roman"/>
              </w:rPr>
              <w:t>通識教育中心</w:t>
            </w:r>
          </w:p>
          <w:p w:rsidR="00D12E7D" w:rsidRPr="00185B20" w:rsidRDefault="00D12E7D" w:rsidP="00D12E7D">
            <w:pPr>
              <w:spacing w:line="40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 w:hint="eastAsia"/>
              </w:rPr>
              <w:t>吳美玲</w:t>
            </w:r>
            <w:r w:rsidRPr="00185B20">
              <w:rPr>
                <w:rFonts w:ascii="Times New Roman" w:hAnsi="Times New Roman" w:hint="eastAsia"/>
              </w:rPr>
              <w:t xml:space="preserve"> </w:t>
            </w:r>
            <w:r w:rsidRPr="00185B20">
              <w:rPr>
                <w:rFonts w:ascii="Times New Roman" w:hAnsi="Times New Roman" w:hint="eastAsia"/>
              </w:rPr>
              <w:t>講師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53777E" w:rsidRPr="00185B20" w:rsidRDefault="0053777E" w:rsidP="00D12E7D">
            <w:pPr>
              <w:spacing w:line="400" w:lineRule="exact"/>
              <w:jc w:val="both"/>
              <w:rPr>
                <w:rFonts w:ascii="Times New Roman" w:hAnsi="Times New Roman"/>
              </w:rPr>
            </w:pPr>
            <w:r w:rsidRPr="00185B20">
              <w:rPr>
                <w:rStyle w:val="mailheadertext1"/>
                <w:rFonts w:ascii="Times New Roman" w:hAnsi="Times New Roman"/>
                <w:color w:val="auto"/>
                <w:sz w:val="24"/>
                <w:szCs w:val="22"/>
              </w:rPr>
              <w:t>閱讀詮釋與想像創生</w:t>
            </w:r>
          </w:p>
        </w:tc>
      </w:tr>
      <w:tr w:rsidR="00CA4CA8" w:rsidRPr="00CA4CA8" w:rsidTr="00185B20">
        <w:trPr>
          <w:trHeight w:val="533"/>
          <w:jc w:val="center"/>
        </w:trPr>
        <w:tc>
          <w:tcPr>
            <w:tcW w:w="142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53777E" w:rsidRPr="00CA4CA8" w:rsidRDefault="0053777E" w:rsidP="00D62831">
            <w:pPr>
              <w:spacing w:line="440" w:lineRule="exact"/>
              <w:rPr>
                <w:rFonts w:ascii="Times New Roman" w:hAnsi="Times New Roman"/>
                <w:szCs w:val="24"/>
              </w:rPr>
            </w:pPr>
            <w:r w:rsidRPr="00CA4CA8">
              <w:rPr>
                <w:rFonts w:ascii="Times New Roman" w:hAnsi="Times New Roman"/>
                <w:szCs w:val="24"/>
              </w:rPr>
              <w:t>16:10-16:20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091" w:rsidRPr="00185B20" w:rsidRDefault="00802091" w:rsidP="00802091">
            <w:pPr>
              <w:spacing w:line="40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 w:hint="eastAsia"/>
              </w:rPr>
              <w:t>開南大學</w:t>
            </w:r>
            <w:r w:rsidRPr="00185B20">
              <w:rPr>
                <w:rFonts w:ascii="Times New Roman" w:hAnsi="Times New Roman" w:hint="eastAsia"/>
              </w:rPr>
              <w:t xml:space="preserve"> </w:t>
            </w:r>
            <w:r w:rsidRPr="00185B20">
              <w:rPr>
                <w:rFonts w:ascii="Times New Roman" w:hAnsi="Times New Roman" w:hint="eastAsia"/>
              </w:rPr>
              <w:t>資訊傳播學系</w:t>
            </w:r>
          </w:p>
          <w:p w:rsidR="0053777E" w:rsidRPr="00185B20" w:rsidRDefault="00802091" w:rsidP="00802091">
            <w:pPr>
              <w:spacing w:line="40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/>
              </w:rPr>
              <w:t>趙哲聖</w:t>
            </w:r>
            <w:r w:rsidRPr="00185B20">
              <w:rPr>
                <w:rFonts w:ascii="Times New Roman" w:hAnsi="Times New Roman" w:hint="eastAsia"/>
              </w:rPr>
              <w:t xml:space="preserve"> </w:t>
            </w:r>
            <w:r w:rsidRPr="00185B20">
              <w:rPr>
                <w:rFonts w:ascii="Times New Roman" w:hAnsi="Times New Roman" w:hint="eastAsia"/>
              </w:rPr>
              <w:t>助理教授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53777E" w:rsidRPr="00185B20" w:rsidRDefault="00802091" w:rsidP="000A568F">
            <w:pPr>
              <w:spacing w:line="400" w:lineRule="exact"/>
              <w:jc w:val="both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/>
                <w:kern w:val="0"/>
              </w:rPr>
              <w:t>社群、電影、翻轉教學加入性別平等通識課程之研究</w:t>
            </w:r>
          </w:p>
        </w:tc>
      </w:tr>
      <w:tr w:rsidR="00CA4CA8" w:rsidRPr="00CA4CA8" w:rsidTr="00185B20">
        <w:trPr>
          <w:trHeight w:val="574"/>
          <w:jc w:val="center"/>
        </w:trPr>
        <w:tc>
          <w:tcPr>
            <w:tcW w:w="142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53777E" w:rsidRPr="00CA4CA8" w:rsidRDefault="0053777E" w:rsidP="00D62831">
            <w:pPr>
              <w:spacing w:line="440" w:lineRule="exact"/>
              <w:rPr>
                <w:rFonts w:ascii="Times New Roman" w:hAnsi="Times New Roman"/>
                <w:szCs w:val="24"/>
              </w:rPr>
            </w:pPr>
            <w:r w:rsidRPr="00CA4CA8">
              <w:rPr>
                <w:rFonts w:ascii="Times New Roman" w:hAnsi="Times New Roman"/>
                <w:szCs w:val="24"/>
              </w:rPr>
              <w:t>16:20-16:30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432" w:rsidRPr="00185B20" w:rsidRDefault="00F97432" w:rsidP="00BA7C4B">
            <w:pPr>
              <w:spacing w:line="40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/>
              </w:rPr>
              <w:t>開南大學</w:t>
            </w:r>
            <w:r w:rsidRPr="00185B20">
              <w:rPr>
                <w:rFonts w:ascii="Times New Roman" w:hAnsi="Times New Roman"/>
              </w:rPr>
              <w:t xml:space="preserve"> </w:t>
            </w:r>
            <w:r w:rsidRPr="00185B20">
              <w:rPr>
                <w:rFonts w:ascii="Times New Roman" w:hAnsi="Times New Roman"/>
              </w:rPr>
              <w:t>企業與創業管理學系</w:t>
            </w:r>
          </w:p>
          <w:p w:rsidR="0053777E" w:rsidRPr="00185B20" w:rsidRDefault="0053777E" w:rsidP="00BA7C4B">
            <w:pPr>
              <w:spacing w:line="40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/>
              </w:rPr>
              <w:t>許建華</w:t>
            </w:r>
            <w:r w:rsidR="00F97432" w:rsidRPr="00185B20">
              <w:rPr>
                <w:rFonts w:ascii="Times New Roman" w:hAnsi="Times New Roman"/>
              </w:rPr>
              <w:t xml:space="preserve"> </w:t>
            </w:r>
            <w:r w:rsidR="00F97432" w:rsidRPr="00185B20">
              <w:rPr>
                <w:rFonts w:ascii="Times New Roman" w:hAnsi="Times New Roman"/>
              </w:rPr>
              <w:t>助理教授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53777E" w:rsidRPr="00185B20" w:rsidRDefault="0053777E" w:rsidP="0053777E">
            <w:pPr>
              <w:spacing w:line="400" w:lineRule="exact"/>
              <w:jc w:val="both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/>
              </w:rPr>
              <w:t>品管系列證照的教學輔導成果與經驗</w:t>
            </w:r>
          </w:p>
        </w:tc>
      </w:tr>
      <w:tr w:rsidR="00CA4CA8" w:rsidRPr="00CA4CA8" w:rsidTr="00185B20">
        <w:trPr>
          <w:trHeight w:val="1322"/>
          <w:jc w:val="center"/>
        </w:trPr>
        <w:tc>
          <w:tcPr>
            <w:tcW w:w="142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53777E" w:rsidRPr="00CA4CA8" w:rsidRDefault="0053777E" w:rsidP="00D62831">
            <w:pPr>
              <w:spacing w:line="440" w:lineRule="exact"/>
              <w:rPr>
                <w:rFonts w:ascii="Times New Roman" w:hAnsi="Times New Roman"/>
                <w:szCs w:val="24"/>
              </w:rPr>
            </w:pPr>
            <w:r w:rsidRPr="00CA4CA8">
              <w:rPr>
                <w:rFonts w:ascii="Times New Roman" w:hAnsi="Times New Roman"/>
                <w:szCs w:val="24"/>
              </w:rPr>
              <w:t>16:30-16:40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73A" w:rsidRPr="00185B20" w:rsidRDefault="007C673A" w:rsidP="00BA7C4B">
            <w:pPr>
              <w:spacing w:line="40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/>
              </w:rPr>
              <w:t>開南大學</w:t>
            </w:r>
            <w:r w:rsidRPr="00185B20">
              <w:rPr>
                <w:rFonts w:ascii="Times New Roman" w:hAnsi="Times New Roman"/>
              </w:rPr>
              <w:t xml:space="preserve"> </w:t>
            </w:r>
            <w:r w:rsidRPr="00185B20">
              <w:rPr>
                <w:rFonts w:ascii="Times New Roman" w:hAnsi="Times New Roman"/>
              </w:rPr>
              <w:t>休閒事業管理學系</w:t>
            </w:r>
          </w:p>
          <w:p w:rsidR="0053777E" w:rsidRPr="00185B20" w:rsidRDefault="0053777E" w:rsidP="00BA7C4B">
            <w:pPr>
              <w:spacing w:line="40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/>
              </w:rPr>
              <w:t>許家謙</w:t>
            </w:r>
            <w:r w:rsidR="007C673A" w:rsidRPr="00185B20">
              <w:rPr>
                <w:rFonts w:ascii="Times New Roman" w:hAnsi="Times New Roman"/>
              </w:rPr>
              <w:t xml:space="preserve"> </w:t>
            </w:r>
            <w:r w:rsidR="007C673A" w:rsidRPr="00185B20">
              <w:rPr>
                <w:rFonts w:ascii="Times New Roman" w:hAnsi="Times New Roman"/>
              </w:rPr>
              <w:t>助理教授</w:t>
            </w:r>
          </w:p>
          <w:p w:rsidR="00D12E7D" w:rsidRPr="00185B20" w:rsidRDefault="00D12E7D" w:rsidP="00BA7C4B">
            <w:pPr>
              <w:spacing w:line="40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/>
              </w:rPr>
              <w:t>開南大學</w:t>
            </w:r>
            <w:r w:rsidRPr="00185B20">
              <w:rPr>
                <w:rFonts w:ascii="Times New Roman" w:hAnsi="Times New Roman" w:hint="eastAsia"/>
              </w:rPr>
              <w:t xml:space="preserve"> </w:t>
            </w:r>
            <w:r w:rsidRPr="00185B20">
              <w:rPr>
                <w:rFonts w:ascii="Times New Roman" w:hAnsi="Times New Roman" w:hint="eastAsia"/>
              </w:rPr>
              <w:t>通識教育中心</w:t>
            </w:r>
          </w:p>
          <w:p w:rsidR="00D12E7D" w:rsidRPr="00185B20" w:rsidRDefault="00D12E7D" w:rsidP="00BA7C4B">
            <w:pPr>
              <w:spacing w:line="40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 w:hint="eastAsia"/>
              </w:rPr>
              <w:t>林慧貞</w:t>
            </w:r>
            <w:r w:rsidRPr="00185B20">
              <w:rPr>
                <w:rFonts w:ascii="Times New Roman" w:hAnsi="Times New Roman" w:hint="eastAsia"/>
              </w:rPr>
              <w:t xml:space="preserve"> </w:t>
            </w:r>
            <w:r w:rsidRPr="00185B20">
              <w:rPr>
                <w:rFonts w:ascii="Times New Roman" w:hAnsi="Times New Roman" w:hint="eastAsia"/>
              </w:rPr>
              <w:t>助理教授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53777E" w:rsidRPr="00185B20" w:rsidRDefault="00F97432" w:rsidP="0053777E">
            <w:pPr>
              <w:spacing w:line="400" w:lineRule="exact"/>
              <w:jc w:val="both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/>
              </w:rPr>
              <w:t xml:space="preserve">Television </w:t>
            </w:r>
            <w:r w:rsidR="0053777E" w:rsidRPr="00185B20">
              <w:rPr>
                <w:rFonts w:ascii="Times New Roman" w:hAnsi="Times New Roman"/>
              </w:rPr>
              <w:t>as a Teaching and Learning Medium: A Review</w:t>
            </w:r>
          </w:p>
        </w:tc>
      </w:tr>
      <w:tr w:rsidR="00CA4CA8" w:rsidRPr="00CA4CA8" w:rsidTr="00185B20">
        <w:trPr>
          <w:trHeight w:val="708"/>
          <w:jc w:val="center"/>
        </w:trPr>
        <w:tc>
          <w:tcPr>
            <w:tcW w:w="142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53777E" w:rsidRPr="00CA4CA8" w:rsidRDefault="0053777E" w:rsidP="00D62831">
            <w:pPr>
              <w:spacing w:line="440" w:lineRule="exact"/>
              <w:rPr>
                <w:rFonts w:ascii="Times New Roman" w:hAnsi="Times New Roman"/>
                <w:szCs w:val="24"/>
              </w:rPr>
            </w:pPr>
            <w:r w:rsidRPr="00CA4CA8">
              <w:rPr>
                <w:rFonts w:ascii="Times New Roman" w:hAnsi="Times New Roman"/>
                <w:szCs w:val="24"/>
              </w:rPr>
              <w:t>16:40-17:00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67" w:rsidRPr="00185B20" w:rsidRDefault="00153367" w:rsidP="00802091">
            <w:pPr>
              <w:spacing w:line="44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/>
              </w:rPr>
              <w:t>萬能科技大學</w:t>
            </w:r>
            <w:r w:rsidRPr="00185B20">
              <w:rPr>
                <w:rFonts w:ascii="Times New Roman" w:hAnsi="Times New Roman"/>
              </w:rPr>
              <w:t xml:space="preserve"> </w:t>
            </w:r>
            <w:r w:rsidRPr="00185B20">
              <w:rPr>
                <w:rFonts w:ascii="Times New Roman" w:hAnsi="Times New Roman"/>
              </w:rPr>
              <w:t>通識教育中心</w:t>
            </w:r>
            <w:r w:rsidRPr="00185B20">
              <w:rPr>
                <w:rFonts w:ascii="Times New Roman" w:hAnsi="Times New Roman"/>
              </w:rPr>
              <w:t xml:space="preserve">  </w:t>
            </w:r>
          </w:p>
          <w:p w:rsidR="0053777E" w:rsidRPr="00185B20" w:rsidRDefault="00153367" w:rsidP="00802091">
            <w:pPr>
              <w:spacing w:line="440" w:lineRule="exact"/>
              <w:rPr>
                <w:rFonts w:ascii="Times New Roman" w:hAnsi="Times New Roman"/>
                <w:kern w:val="0"/>
              </w:rPr>
            </w:pPr>
            <w:r w:rsidRPr="00185B20">
              <w:rPr>
                <w:rFonts w:ascii="Times New Roman" w:hAnsi="Times New Roman"/>
              </w:rPr>
              <w:t>徐振雄</w:t>
            </w:r>
            <w:r w:rsidRPr="00185B20">
              <w:rPr>
                <w:rFonts w:ascii="Times New Roman" w:hAnsi="Times New Roman"/>
              </w:rPr>
              <w:t xml:space="preserve"> </w:t>
            </w:r>
            <w:r w:rsidRPr="00185B20">
              <w:rPr>
                <w:rFonts w:ascii="Times New Roman" w:hAnsi="Times New Roman"/>
              </w:rPr>
              <w:t>教授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53777E" w:rsidRPr="00185B20" w:rsidRDefault="00153367" w:rsidP="00153367">
            <w:pPr>
              <w:spacing w:line="40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 w:hint="eastAsia"/>
              </w:rPr>
              <w:t>綜合講評與討論</w:t>
            </w:r>
          </w:p>
        </w:tc>
      </w:tr>
      <w:tr w:rsidR="00CA4CA8" w:rsidRPr="00CA4CA8" w:rsidTr="00185B20">
        <w:trPr>
          <w:trHeight w:val="701"/>
          <w:jc w:val="center"/>
        </w:trPr>
        <w:tc>
          <w:tcPr>
            <w:tcW w:w="1424" w:type="dxa"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3777E" w:rsidRPr="00CA4CA8" w:rsidRDefault="0053777E" w:rsidP="00D62831">
            <w:pPr>
              <w:spacing w:line="440" w:lineRule="exact"/>
              <w:rPr>
                <w:rFonts w:ascii="Times New Roman" w:hAnsi="Times New Roman"/>
                <w:szCs w:val="24"/>
              </w:rPr>
            </w:pPr>
            <w:r w:rsidRPr="00CA4CA8">
              <w:rPr>
                <w:rFonts w:ascii="Times New Roman" w:hAnsi="Times New Roman"/>
                <w:szCs w:val="24"/>
              </w:rPr>
              <w:t>17:00-17:30</w:t>
            </w:r>
          </w:p>
        </w:tc>
        <w:tc>
          <w:tcPr>
            <w:tcW w:w="8770" w:type="dxa"/>
            <w:gridSpan w:val="2"/>
            <w:tcBorders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777E" w:rsidRPr="00185B20" w:rsidRDefault="0053777E" w:rsidP="00CA4CA8">
            <w:pPr>
              <w:spacing w:line="440" w:lineRule="exact"/>
              <w:rPr>
                <w:rFonts w:ascii="Times New Roman" w:hAnsi="Times New Roman"/>
              </w:rPr>
            </w:pPr>
            <w:r w:rsidRPr="00185B20">
              <w:rPr>
                <w:rFonts w:ascii="Times New Roman" w:hAnsi="Times New Roman"/>
              </w:rPr>
              <w:t>閉</w:t>
            </w:r>
            <w:r w:rsidRPr="00185B20">
              <w:rPr>
                <w:rFonts w:ascii="Times New Roman" w:hAnsi="Times New Roman"/>
              </w:rPr>
              <w:t xml:space="preserve">   </w:t>
            </w:r>
            <w:r w:rsidRPr="00185B20">
              <w:rPr>
                <w:rFonts w:ascii="Times New Roman" w:hAnsi="Times New Roman"/>
              </w:rPr>
              <w:t>幕</w:t>
            </w:r>
            <w:r w:rsidRPr="00185B20">
              <w:rPr>
                <w:rFonts w:ascii="Times New Roman" w:hAnsi="Times New Roman"/>
              </w:rPr>
              <w:t xml:space="preserve">   </w:t>
            </w:r>
            <w:r w:rsidRPr="00185B20">
              <w:rPr>
                <w:rFonts w:ascii="Times New Roman" w:hAnsi="Times New Roman"/>
              </w:rPr>
              <w:t>式</w:t>
            </w:r>
          </w:p>
        </w:tc>
      </w:tr>
    </w:tbl>
    <w:p w:rsidR="000F3D4B" w:rsidRDefault="000F3D4B" w:rsidP="00C05855">
      <w:pPr>
        <w:spacing w:beforeLines="50" w:before="180" w:afterLines="50" w:after="180" w:line="400" w:lineRule="exact"/>
        <w:jc w:val="both"/>
        <w:rPr>
          <w:sz w:val="28"/>
          <w:szCs w:val="28"/>
        </w:rPr>
      </w:pPr>
    </w:p>
    <w:sectPr w:rsidR="000F3D4B" w:rsidSect="00185B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78" w:rsidRDefault="00076978" w:rsidP="00D50015">
      <w:pPr>
        <w:spacing w:line="240" w:lineRule="auto"/>
      </w:pPr>
      <w:r>
        <w:separator/>
      </w:r>
    </w:p>
  </w:endnote>
  <w:endnote w:type="continuationSeparator" w:id="0">
    <w:p w:rsidR="00076978" w:rsidRDefault="00076978" w:rsidP="00D50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78" w:rsidRDefault="00076978" w:rsidP="00D50015">
      <w:pPr>
        <w:spacing w:line="240" w:lineRule="auto"/>
      </w:pPr>
      <w:r>
        <w:separator/>
      </w:r>
    </w:p>
  </w:footnote>
  <w:footnote w:type="continuationSeparator" w:id="0">
    <w:p w:rsidR="00076978" w:rsidRDefault="00076978" w:rsidP="00D500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235"/>
    <w:multiLevelType w:val="hybridMultilevel"/>
    <w:tmpl w:val="8FB0E4F6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B22788"/>
    <w:multiLevelType w:val="hybridMultilevel"/>
    <w:tmpl w:val="C8D41CE2"/>
    <w:lvl w:ilvl="0" w:tplc="60ACFD2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08F63D9"/>
    <w:multiLevelType w:val="hybridMultilevel"/>
    <w:tmpl w:val="786E9F2E"/>
    <w:lvl w:ilvl="0" w:tplc="767034A8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FF1AB1"/>
    <w:multiLevelType w:val="hybridMultilevel"/>
    <w:tmpl w:val="9266CB7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510191"/>
    <w:multiLevelType w:val="hybridMultilevel"/>
    <w:tmpl w:val="4E2C3F40"/>
    <w:lvl w:ilvl="0" w:tplc="14E0552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4A34D18"/>
    <w:multiLevelType w:val="hybridMultilevel"/>
    <w:tmpl w:val="18A270FC"/>
    <w:lvl w:ilvl="0" w:tplc="548C042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EC38B352">
      <w:start w:val="7"/>
      <w:numFmt w:val="ideographLegalTraditional"/>
      <w:lvlText w:val="%2、"/>
      <w:lvlJc w:val="left"/>
      <w:pPr>
        <w:ind w:left="2400" w:hanging="720"/>
      </w:pPr>
      <w:rPr>
        <w:rFonts w:hint="default"/>
      </w:rPr>
    </w:lvl>
    <w:lvl w:ilvl="2" w:tplc="E18675B4">
      <w:start w:val="3"/>
      <w:numFmt w:val="taiwaneseCountingThousand"/>
      <w:lvlText w:val="%3、"/>
      <w:lvlJc w:val="left"/>
      <w:pPr>
        <w:ind w:left="28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3BDD4F95"/>
    <w:multiLevelType w:val="hybridMultilevel"/>
    <w:tmpl w:val="35509252"/>
    <w:lvl w:ilvl="0" w:tplc="29D89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5E58A6"/>
    <w:multiLevelType w:val="hybridMultilevel"/>
    <w:tmpl w:val="3EC8D6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48624B"/>
    <w:multiLevelType w:val="hybridMultilevel"/>
    <w:tmpl w:val="A0AC97A2"/>
    <w:lvl w:ilvl="0" w:tplc="9EA840D6">
      <w:start w:val="2"/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9B58E4"/>
    <w:multiLevelType w:val="hybridMultilevel"/>
    <w:tmpl w:val="3CAE5CD2"/>
    <w:lvl w:ilvl="0" w:tplc="71FC2BA4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F83C20"/>
    <w:multiLevelType w:val="hybridMultilevel"/>
    <w:tmpl w:val="53E03A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023547"/>
    <w:multiLevelType w:val="hybridMultilevel"/>
    <w:tmpl w:val="43C2FE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D368A1"/>
    <w:multiLevelType w:val="hybridMultilevel"/>
    <w:tmpl w:val="2F66B16A"/>
    <w:lvl w:ilvl="0" w:tplc="E422A8B8">
      <w:start w:val="1"/>
      <w:numFmt w:val="taiwaneseCountingThousand"/>
      <w:lvlText w:val="%1、"/>
      <w:lvlJc w:val="left"/>
      <w:pPr>
        <w:ind w:left="7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13" w15:restartNumberingAfterBreak="0">
    <w:nsid w:val="7A1C5748"/>
    <w:multiLevelType w:val="hybridMultilevel"/>
    <w:tmpl w:val="3EA4AC52"/>
    <w:lvl w:ilvl="0" w:tplc="2F72816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13"/>
  </w:num>
  <w:num w:numId="8">
    <w:abstractNumId w:val="9"/>
  </w:num>
  <w:num w:numId="9">
    <w:abstractNumId w:val="12"/>
  </w:num>
  <w:num w:numId="10">
    <w:abstractNumId w:val="8"/>
  </w:num>
  <w:num w:numId="11">
    <w:abstractNumId w:val="3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68"/>
    <w:rsid w:val="000001CA"/>
    <w:rsid w:val="0000265C"/>
    <w:rsid w:val="00004D3A"/>
    <w:rsid w:val="000146D1"/>
    <w:rsid w:val="0003476B"/>
    <w:rsid w:val="00043C9E"/>
    <w:rsid w:val="00053AF2"/>
    <w:rsid w:val="0006191F"/>
    <w:rsid w:val="00063248"/>
    <w:rsid w:val="000678E7"/>
    <w:rsid w:val="000727FF"/>
    <w:rsid w:val="00076978"/>
    <w:rsid w:val="0007745F"/>
    <w:rsid w:val="000901A4"/>
    <w:rsid w:val="0009099B"/>
    <w:rsid w:val="00094D15"/>
    <w:rsid w:val="000A378F"/>
    <w:rsid w:val="000A568F"/>
    <w:rsid w:val="000D2EFD"/>
    <w:rsid w:val="000F0C53"/>
    <w:rsid w:val="000F3D4B"/>
    <w:rsid w:val="001116A4"/>
    <w:rsid w:val="00117F3D"/>
    <w:rsid w:val="0012089A"/>
    <w:rsid w:val="0012562E"/>
    <w:rsid w:val="00141034"/>
    <w:rsid w:val="00141660"/>
    <w:rsid w:val="0014309D"/>
    <w:rsid w:val="0014759C"/>
    <w:rsid w:val="00153367"/>
    <w:rsid w:val="00153EF1"/>
    <w:rsid w:val="00174698"/>
    <w:rsid w:val="00175C26"/>
    <w:rsid w:val="00175F90"/>
    <w:rsid w:val="00185B20"/>
    <w:rsid w:val="00185FFF"/>
    <w:rsid w:val="001A2C69"/>
    <w:rsid w:val="001A77B6"/>
    <w:rsid w:val="001B40DC"/>
    <w:rsid w:val="001C3D68"/>
    <w:rsid w:val="001C4552"/>
    <w:rsid w:val="001D0E17"/>
    <w:rsid w:val="001D3257"/>
    <w:rsid w:val="001D7771"/>
    <w:rsid w:val="001E32A4"/>
    <w:rsid w:val="00201B95"/>
    <w:rsid w:val="00201EA1"/>
    <w:rsid w:val="00223ADD"/>
    <w:rsid w:val="00241AB4"/>
    <w:rsid w:val="002613A8"/>
    <w:rsid w:val="00281903"/>
    <w:rsid w:val="0028240B"/>
    <w:rsid w:val="00292548"/>
    <w:rsid w:val="0029588A"/>
    <w:rsid w:val="002A04DD"/>
    <w:rsid w:val="002B4740"/>
    <w:rsid w:val="002C1D99"/>
    <w:rsid w:val="002C53FE"/>
    <w:rsid w:val="002C5896"/>
    <w:rsid w:val="002D151C"/>
    <w:rsid w:val="002F0CE2"/>
    <w:rsid w:val="00304115"/>
    <w:rsid w:val="0030437E"/>
    <w:rsid w:val="00307576"/>
    <w:rsid w:val="00307C8D"/>
    <w:rsid w:val="0031255A"/>
    <w:rsid w:val="00343630"/>
    <w:rsid w:val="003448D3"/>
    <w:rsid w:val="0034686E"/>
    <w:rsid w:val="00352E4F"/>
    <w:rsid w:val="0035534F"/>
    <w:rsid w:val="0036380A"/>
    <w:rsid w:val="003666C8"/>
    <w:rsid w:val="003778A2"/>
    <w:rsid w:val="0038253C"/>
    <w:rsid w:val="0039044E"/>
    <w:rsid w:val="003941BF"/>
    <w:rsid w:val="003A7275"/>
    <w:rsid w:val="003B2665"/>
    <w:rsid w:val="003B68ED"/>
    <w:rsid w:val="003C181D"/>
    <w:rsid w:val="003C5BB2"/>
    <w:rsid w:val="003D00CB"/>
    <w:rsid w:val="003D00FA"/>
    <w:rsid w:val="003F1CB4"/>
    <w:rsid w:val="004006EC"/>
    <w:rsid w:val="004038D3"/>
    <w:rsid w:val="00412845"/>
    <w:rsid w:val="00414FBA"/>
    <w:rsid w:val="00420E3F"/>
    <w:rsid w:val="0042117F"/>
    <w:rsid w:val="004227BD"/>
    <w:rsid w:val="00423366"/>
    <w:rsid w:val="004236B3"/>
    <w:rsid w:val="00443826"/>
    <w:rsid w:val="00443E7B"/>
    <w:rsid w:val="004500E2"/>
    <w:rsid w:val="004637C3"/>
    <w:rsid w:val="00475173"/>
    <w:rsid w:val="0047702B"/>
    <w:rsid w:val="004A0DCF"/>
    <w:rsid w:val="004A21B7"/>
    <w:rsid w:val="004A42FF"/>
    <w:rsid w:val="004B0F41"/>
    <w:rsid w:val="004C6862"/>
    <w:rsid w:val="004C78E7"/>
    <w:rsid w:val="004E2351"/>
    <w:rsid w:val="004E7BDD"/>
    <w:rsid w:val="004F0571"/>
    <w:rsid w:val="005043C4"/>
    <w:rsid w:val="00516419"/>
    <w:rsid w:val="00532080"/>
    <w:rsid w:val="005358F2"/>
    <w:rsid w:val="00535F0D"/>
    <w:rsid w:val="0053777E"/>
    <w:rsid w:val="005409A3"/>
    <w:rsid w:val="005639E7"/>
    <w:rsid w:val="00564249"/>
    <w:rsid w:val="00565959"/>
    <w:rsid w:val="0057087F"/>
    <w:rsid w:val="00570DC4"/>
    <w:rsid w:val="00577324"/>
    <w:rsid w:val="0057781D"/>
    <w:rsid w:val="00581999"/>
    <w:rsid w:val="00585727"/>
    <w:rsid w:val="00595DC6"/>
    <w:rsid w:val="005A19AB"/>
    <w:rsid w:val="005B74AB"/>
    <w:rsid w:val="005C3717"/>
    <w:rsid w:val="005C4A50"/>
    <w:rsid w:val="005C6476"/>
    <w:rsid w:val="005D2321"/>
    <w:rsid w:val="005E0558"/>
    <w:rsid w:val="005E393C"/>
    <w:rsid w:val="005E65C2"/>
    <w:rsid w:val="005F3926"/>
    <w:rsid w:val="0060103F"/>
    <w:rsid w:val="006045E3"/>
    <w:rsid w:val="00607629"/>
    <w:rsid w:val="00621B0A"/>
    <w:rsid w:val="00623123"/>
    <w:rsid w:val="006354C9"/>
    <w:rsid w:val="00637D3A"/>
    <w:rsid w:val="00654B4F"/>
    <w:rsid w:val="0066252F"/>
    <w:rsid w:val="00670874"/>
    <w:rsid w:val="00681026"/>
    <w:rsid w:val="00691F5E"/>
    <w:rsid w:val="00694456"/>
    <w:rsid w:val="006A271C"/>
    <w:rsid w:val="006A48A4"/>
    <w:rsid w:val="006A5CE2"/>
    <w:rsid w:val="006B3060"/>
    <w:rsid w:val="006B466F"/>
    <w:rsid w:val="006C2480"/>
    <w:rsid w:val="006C7512"/>
    <w:rsid w:val="006C7BF9"/>
    <w:rsid w:val="006D0596"/>
    <w:rsid w:val="006D10C3"/>
    <w:rsid w:val="006D4D8C"/>
    <w:rsid w:val="006E771F"/>
    <w:rsid w:val="00706415"/>
    <w:rsid w:val="007101D2"/>
    <w:rsid w:val="00711BEF"/>
    <w:rsid w:val="00734398"/>
    <w:rsid w:val="00743E21"/>
    <w:rsid w:val="00751B38"/>
    <w:rsid w:val="00761123"/>
    <w:rsid w:val="0076666B"/>
    <w:rsid w:val="00777D50"/>
    <w:rsid w:val="00780B99"/>
    <w:rsid w:val="00783F0B"/>
    <w:rsid w:val="00784724"/>
    <w:rsid w:val="007A0964"/>
    <w:rsid w:val="007A33B6"/>
    <w:rsid w:val="007A50AD"/>
    <w:rsid w:val="007B1D53"/>
    <w:rsid w:val="007B2E4A"/>
    <w:rsid w:val="007B30DB"/>
    <w:rsid w:val="007C673A"/>
    <w:rsid w:val="007D3DB5"/>
    <w:rsid w:val="007D4022"/>
    <w:rsid w:val="007D4103"/>
    <w:rsid w:val="007E6EA1"/>
    <w:rsid w:val="007E74A3"/>
    <w:rsid w:val="007F05E1"/>
    <w:rsid w:val="007F3881"/>
    <w:rsid w:val="00802091"/>
    <w:rsid w:val="00803ABC"/>
    <w:rsid w:val="008118FD"/>
    <w:rsid w:val="008136B0"/>
    <w:rsid w:val="00825BE5"/>
    <w:rsid w:val="00826B4C"/>
    <w:rsid w:val="00837425"/>
    <w:rsid w:val="0084104F"/>
    <w:rsid w:val="008425E2"/>
    <w:rsid w:val="00842A16"/>
    <w:rsid w:val="00842EEC"/>
    <w:rsid w:val="00852328"/>
    <w:rsid w:val="00864D3D"/>
    <w:rsid w:val="00866EC5"/>
    <w:rsid w:val="0087184F"/>
    <w:rsid w:val="00872194"/>
    <w:rsid w:val="008737BF"/>
    <w:rsid w:val="00885AD8"/>
    <w:rsid w:val="0089154D"/>
    <w:rsid w:val="00891807"/>
    <w:rsid w:val="00895906"/>
    <w:rsid w:val="0089756F"/>
    <w:rsid w:val="008A09F8"/>
    <w:rsid w:val="008A4555"/>
    <w:rsid w:val="008B73E7"/>
    <w:rsid w:val="008C6263"/>
    <w:rsid w:val="008C7F10"/>
    <w:rsid w:val="008D2A26"/>
    <w:rsid w:val="008D50D9"/>
    <w:rsid w:val="008E3ACE"/>
    <w:rsid w:val="008F066D"/>
    <w:rsid w:val="008F1437"/>
    <w:rsid w:val="008F2197"/>
    <w:rsid w:val="008F639A"/>
    <w:rsid w:val="008F6B89"/>
    <w:rsid w:val="00902DE6"/>
    <w:rsid w:val="00904990"/>
    <w:rsid w:val="00912CAD"/>
    <w:rsid w:val="00916434"/>
    <w:rsid w:val="009205C4"/>
    <w:rsid w:val="0092095E"/>
    <w:rsid w:val="00924828"/>
    <w:rsid w:val="009308C2"/>
    <w:rsid w:val="00934715"/>
    <w:rsid w:val="00936304"/>
    <w:rsid w:val="00945F5D"/>
    <w:rsid w:val="00954068"/>
    <w:rsid w:val="0095730D"/>
    <w:rsid w:val="00962F23"/>
    <w:rsid w:val="00971DF2"/>
    <w:rsid w:val="00977D71"/>
    <w:rsid w:val="009832FE"/>
    <w:rsid w:val="00994EEF"/>
    <w:rsid w:val="009A5EB6"/>
    <w:rsid w:val="009B1213"/>
    <w:rsid w:val="009C019B"/>
    <w:rsid w:val="009C1384"/>
    <w:rsid w:val="009C7330"/>
    <w:rsid w:val="009D3306"/>
    <w:rsid w:val="009D5B4A"/>
    <w:rsid w:val="009E2623"/>
    <w:rsid w:val="009F7B0E"/>
    <w:rsid w:val="00A01D5C"/>
    <w:rsid w:val="00A2072D"/>
    <w:rsid w:val="00A231DA"/>
    <w:rsid w:val="00A2784C"/>
    <w:rsid w:val="00A412F2"/>
    <w:rsid w:val="00A5459C"/>
    <w:rsid w:val="00A56997"/>
    <w:rsid w:val="00A57BAA"/>
    <w:rsid w:val="00A601DB"/>
    <w:rsid w:val="00A60BA5"/>
    <w:rsid w:val="00A60F92"/>
    <w:rsid w:val="00A6110E"/>
    <w:rsid w:val="00A76D0B"/>
    <w:rsid w:val="00A910B4"/>
    <w:rsid w:val="00A92562"/>
    <w:rsid w:val="00A96FCC"/>
    <w:rsid w:val="00AA3037"/>
    <w:rsid w:val="00AA4433"/>
    <w:rsid w:val="00AA7BC0"/>
    <w:rsid w:val="00AB0D61"/>
    <w:rsid w:val="00AB3C3A"/>
    <w:rsid w:val="00AB3D79"/>
    <w:rsid w:val="00AC742F"/>
    <w:rsid w:val="00AF1C89"/>
    <w:rsid w:val="00AF7F79"/>
    <w:rsid w:val="00B04D3D"/>
    <w:rsid w:val="00B04F76"/>
    <w:rsid w:val="00B14B2A"/>
    <w:rsid w:val="00B35730"/>
    <w:rsid w:val="00B36008"/>
    <w:rsid w:val="00B37609"/>
    <w:rsid w:val="00B4413B"/>
    <w:rsid w:val="00B46CA1"/>
    <w:rsid w:val="00B5548A"/>
    <w:rsid w:val="00B81120"/>
    <w:rsid w:val="00B87BAB"/>
    <w:rsid w:val="00BA6D7B"/>
    <w:rsid w:val="00BC3B3A"/>
    <w:rsid w:val="00BC6CBA"/>
    <w:rsid w:val="00BC7DAF"/>
    <w:rsid w:val="00BD0E7C"/>
    <w:rsid w:val="00BD1EAD"/>
    <w:rsid w:val="00BD7975"/>
    <w:rsid w:val="00BE176D"/>
    <w:rsid w:val="00BF4879"/>
    <w:rsid w:val="00BF7258"/>
    <w:rsid w:val="00C01308"/>
    <w:rsid w:val="00C05855"/>
    <w:rsid w:val="00C06895"/>
    <w:rsid w:val="00C20D51"/>
    <w:rsid w:val="00C25E3C"/>
    <w:rsid w:val="00C26692"/>
    <w:rsid w:val="00C46A0E"/>
    <w:rsid w:val="00C661F2"/>
    <w:rsid w:val="00C90934"/>
    <w:rsid w:val="00C94555"/>
    <w:rsid w:val="00C9644E"/>
    <w:rsid w:val="00C96479"/>
    <w:rsid w:val="00CA4CA8"/>
    <w:rsid w:val="00CB2525"/>
    <w:rsid w:val="00CC0F10"/>
    <w:rsid w:val="00CC2453"/>
    <w:rsid w:val="00CD0970"/>
    <w:rsid w:val="00D02501"/>
    <w:rsid w:val="00D031E3"/>
    <w:rsid w:val="00D11C36"/>
    <w:rsid w:val="00D12E7D"/>
    <w:rsid w:val="00D243AB"/>
    <w:rsid w:val="00D30EC3"/>
    <w:rsid w:val="00D31F36"/>
    <w:rsid w:val="00D320B1"/>
    <w:rsid w:val="00D323B3"/>
    <w:rsid w:val="00D353A0"/>
    <w:rsid w:val="00D50015"/>
    <w:rsid w:val="00D62831"/>
    <w:rsid w:val="00D6360D"/>
    <w:rsid w:val="00D670FE"/>
    <w:rsid w:val="00D72F77"/>
    <w:rsid w:val="00D73681"/>
    <w:rsid w:val="00D73BE1"/>
    <w:rsid w:val="00D94D63"/>
    <w:rsid w:val="00D96F21"/>
    <w:rsid w:val="00D972F5"/>
    <w:rsid w:val="00DA303B"/>
    <w:rsid w:val="00DA312D"/>
    <w:rsid w:val="00DB1AAA"/>
    <w:rsid w:val="00DB604C"/>
    <w:rsid w:val="00DC070F"/>
    <w:rsid w:val="00DC35D5"/>
    <w:rsid w:val="00DC5B72"/>
    <w:rsid w:val="00DC6C3A"/>
    <w:rsid w:val="00DD38FA"/>
    <w:rsid w:val="00DD7295"/>
    <w:rsid w:val="00DE6B72"/>
    <w:rsid w:val="00DF11D6"/>
    <w:rsid w:val="00DF6CB4"/>
    <w:rsid w:val="00E04DB3"/>
    <w:rsid w:val="00E120BA"/>
    <w:rsid w:val="00E14EE4"/>
    <w:rsid w:val="00E24667"/>
    <w:rsid w:val="00E25047"/>
    <w:rsid w:val="00E34369"/>
    <w:rsid w:val="00E5195B"/>
    <w:rsid w:val="00E6059B"/>
    <w:rsid w:val="00E802C3"/>
    <w:rsid w:val="00EB13FB"/>
    <w:rsid w:val="00ED320A"/>
    <w:rsid w:val="00ED4C23"/>
    <w:rsid w:val="00EE1744"/>
    <w:rsid w:val="00EE5865"/>
    <w:rsid w:val="00EF0CBE"/>
    <w:rsid w:val="00EF128F"/>
    <w:rsid w:val="00EF3617"/>
    <w:rsid w:val="00F013CE"/>
    <w:rsid w:val="00F25EC1"/>
    <w:rsid w:val="00F3133A"/>
    <w:rsid w:val="00F41FC4"/>
    <w:rsid w:val="00F47DD2"/>
    <w:rsid w:val="00F77BB8"/>
    <w:rsid w:val="00F81762"/>
    <w:rsid w:val="00F826F3"/>
    <w:rsid w:val="00F9038C"/>
    <w:rsid w:val="00F910B7"/>
    <w:rsid w:val="00F937A9"/>
    <w:rsid w:val="00F95D64"/>
    <w:rsid w:val="00F97432"/>
    <w:rsid w:val="00FA1A0E"/>
    <w:rsid w:val="00FA3706"/>
    <w:rsid w:val="00FA4A14"/>
    <w:rsid w:val="00FA6D54"/>
    <w:rsid w:val="00FC2697"/>
    <w:rsid w:val="00FC5DA7"/>
    <w:rsid w:val="00FD77DA"/>
    <w:rsid w:val="00FE2189"/>
    <w:rsid w:val="00FE2C49"/>
    <w:rsid w:val="00FE39F4"/>
    <w:rsid w:val="00FE3EEB"/>
    <w:rsid w:val="00FF2660"/>
    <w:rsid w:val="00FF50D3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44E46F-6C51-4876-9A26-5A06351C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D2"/>
    <w:pPr>
      <w:widowControl w:val="0"/>
      <w:spacing w:line="480" w:lineRule="auto"/>
      <w:jc w:val="center"/>
    </w:pPr>
    <w:rPr>
      <w:rFonts w:ascii="Arial" w:eastAsia="標楷體" w:hAnsi="Arial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68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C3D68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1C3D68"/>
    <w:pPr>
      <w:ind w:leftChars="200" w:left="480"/>
    </w:pPr>
  </w:style>
  <w:style w:type="table" w:styleId="a6">
    <w:name w:val="Table Grid"/>
    <w:basedOn w:val="a1"/>
    <w:uiPriority w:val="59"/>
    <w:rsid w:val="0085232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50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D50015"/>
    <w:rPr>
      <w:rFonts w:ascii="Arial" w:eastAsia="標楷體" w:hAnsi="Arial"/>
      <w:kern w:val="2"/>
    </w:rPr>
  </w:style>
  <w:style w:type="paragraph" w:styleId="a9">
    <w:name w:val="footer"/>
    <w:basedOn w:val="a"/>
    <w:link w:val="aa"/>
    <w:uiPriority w:val="99"/>
    <w:unhideWhenUsed/>
    <w:rsid w:val="00D50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50015"/>
    <w:rPr>
      <w:rFonts w:ascii="Arial" w:eastAsia="標楷體" w:hAnsi="Arial"/>
      <w:kern w:val="2"/>
    </w:rPr>
  </w:style>
  <w:style w:type="character" w:styleId="ab">
    <w:name w:val="annotation reference"/>
    <w:uiPriority w:val="99"/>
    <w:semiHidden/>
    <w:unhideWhenUsed/>
    <w:rsid w:val="007064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6415"/>
    <w:pPr>
      <w:jc w:val="left"/>
    </w:pPr>
  </w:style>
  <w:style w:type="character" w:customStyle="1" w:styleId="ad">
    <w:name w:val="註解文字 字元"/>
    <w:link w:val="ac"/>
    <w:uiPriority w:val="99"/>
    <w:semiHidden/>
    <w:rsid w:val="00706415"/>
    <w:rPr>
      <w:rFonts w:ascii="Arial" w:eastAsia="標楷體" w:hAnsi="Arial"/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6415"/>
    <w:rPr>
      <w:b/>
      <w:bCs/>
    </w:rPr>
  </w:style>
  <w:style w:type="character" w:customStyle="1" w:styleId="af">
    <w:name w:val="註解主旨 字元"/>
    <w:link w:val="ae"/>
    <w:uiPriority w:val="99"/>
    <w:semiHidden/>
    <w:rsid w:val="00706415"/>
    <w:rPr>
      <w:rFonts w:ascii="Arial" w:eastAsia="標楷體" w:hAnsi="Arial"/>
      <w:b/>
      <w:bCs/>
      <w:kern w:val="2"/>
      <w:sz w:val="24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053AF2"/>
    <w:pPr>
      <w:jc w:val="right"/>
    </w:pPr>
  </w:style>
  <w:style w:type="character" w:customStyle="1" w:styleId="af1">
    <w:name w:val="日期 字元"/>
    <w:link w:val="af0"/>
    <w:uiPriority w:val="99"/>
    <w:semiHidden/>
    <w:rsid w:val="00053AF2"/>
    <w:rPr>
      <w:rFonts w:ascii="Arial" w:eastAsia="標楷體" w:hAnsi="Arial"/>
      <w:kern w:val="2"/>
      <w:sz w:val="24"/>
      <w:szCs w:val="22"/>
    </w:rPr>
  </w:style>
  <w:style w:type="character" w:styleId="af2">
    <w:name w:val="Hyperlink"/>
    <w:uiPriority w:val="99"/>
    <w:unhideWhenUsed/>
    <w:rsid w:val="00AB0D61"/>
    <w:rPr>
      <w:color w:val="0563C1"/>
      <w:u w:val="single"/>
    </w:rPr>
  </w:style>
  <w:style w:type="paragraph" w:customStyle="1" w:styleId="style10">
    <w:name w:val="style10"/>
    <w:basedOn w:val="a"/>
    <w:rsid w:val="00174698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mailheadertext1">
    <w:name w:val="mailheadertext1"/>
    <w:basedOn w:val="a0"/>
    <w:rsid w:val="000A378F"/>
    <w:rPr>
      <w:i w:val="0"/>
      <w:iCs w:val="0"/>
      <w:color w:val="35353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3FA8-C423-4E39-8108-6030D9A9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knuuser</dc:creator>
  <cp:lastModifiedBy>dyuweb</cp:lastModifiedBy>
  <cp:revision>1</cp:revision>
  <cp:lastPrinted>2017-05-03T06:54:00Z</cp:lastPrinted>
  <dcterms:created xsi:type="dcterms:W3CDTF">2017-05-11T02:38:00Z</dcterms:created>
  <dcterms:modified xsi:type="dcterms:W3CDTF">2017-05-23T13:43:00Z</dcterms:modified>
</cp:coreProperties>
</file>